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A63A" w14:textId="4CEBF5E5" w:rsidR="00CE7DA8" w:rsidRPr="002F0337" w:rsidRDefault="004326FD" w:rsidP="00F8033A">
      <w:pPr>
        <w:ind w:right="0"/>
        <w:rPr>
          <w:color w:val="002060"/>
          <w:sz w:val="32"/>
          <w:szCs w:val="32"/>
        </w:rPr>
      </w:pPr>
      <w:bookmarkStart w:id="0" w:name="_Hlk71746128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663C9467" wp14:editId="59C75064">
                <wp:simplePos x="0" y="0"/>
                <wp:positionH relativeFrom="margin">
                  <wp:posOffset>3543300</wp:posOffset>
                </wp:positionH>
                <wp:positionV relativeFrom="margin">
                  <wp:posOffset>30480</wp:posOffset>
                </wp:positionV>
                <wp:extent cx="3314700" cy="971550"/>
                <wp:effectExtent l="0" t="0" r="0" b="0"/>
                <wp:wrapTight wrapText="bothSides">
                  <wp:wrapPolygon edited="0">
                    <wp:start x="372" y="0"/>
                    <wp:lineTo x="372" y="21176"/>
                    <wp:lineTo x="21103" y="21176"/>
                    <wp:lineTo x="21103" y="0"/>
                    <wp:lineTo x="372" y="0"/>
                  </wp:wrapPolygon>
                </wp:wrapTight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7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346D5" w14:textId="77777777" w:rsidR="00F31A38" w:rsidRPr="00F3119B" w:rsidRDefault="00F31A38" w:rsidP="00F31A38">
                            <w:pPr>
                              <w:spacing w:after="240"/>
                              <w:ind w:right="0"/>
                              <w:contextualSpacing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3119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>Interested?</w:t>
                            </w:r>
                          </w:p>
                          <w:p w14:paraId="30011686" w14:textId="77777777" w:rsidR="00F31A38" w:rsidRPr="00F3119B" w:rsidRDefault="00F31A38" w:rsidP="00F31A38">
                            <w:pPr>
                              <w:spacing w:after="240"/>
                              <w:ind w:right="0"/>
                              <w:contextualSpacing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3119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Call (218) 624-4828 </w:t>
                            </w:r>
                          </w:p>
                          <w:p w14:paraId="34C9CE8D" w14:textId="77777777" w:rsidR="00F31A38" w:rsidRPr="00F3119B" w:rsidRDefault="00F31A38" w:rsidP="00F31A38">
                            <w:pPr>
                              <w:spacing w:after="240"/>
                              <w:ind w:right="0"/>
                              <w:contextualSpacing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3119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or submit inquiry to </w:t>
                            </w:r>
                          </w:p>
                          <w:p w14:paraId="3D05BE1B" w14:textId="77777777" w:rsidR="00F31A38" w:rsidRPr="00F3119B" w:rsidRDefault="00F31A38" w:rsidP="00F31A38">
                            <w:pPr>
                              <w:spacing w:after="240"/>
                              <w:ind w:right="0"/>
                              <w:contextualSpacing/>
                              <w:jc w:val="right"/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F3119B">
                              <w:rPr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LCFVL.org/tech </w:t>
                            </w:r>
                          </w:p>
                          <w:p w14:paraId="205AE535" w14:textId="77777777" w:rsidR="00F31A38" w:rsidRPr="00F3119B" w:rsidRDefault="00F31A38" w:rsidP="00F31A38">
                            <w:pPr>
                              <w:ind w:right="-994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C94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279pt;margin-top:2.4pt;width:261pt;height:76.5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" filled="f" stroked="f">
                <v:textbox>
                  <w:txbxContent>
                    <w:p w14:paraId="004346D5" w14:textId="77777777" w:rsidR="00F31A38" w:rsidRPr="00F3119B" w:rsidRDefault="00F31A38" w:rsidP="00F31A38">
                      <w:pPr>
                        <w:spacing w:after="240"/>
                        <w:ind w:right="0"/>
                        <w:contextualSpacing/>
                        <w:jc w:val="right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F3119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>Interested?</w:t>
                      </w:r>
                    </w:p>
                    <w:p w14:paraId="30011686" w14:textId="77777777" w:rsidR="00F31A38" w:rsidRPr="00F3119B" w:rsidRDefault="00F31A38" w:rsidP="00F31A38">
                      <w:pPr>
                        <w:spacing w:after="240"/>
                        <w:ind w:right="0"/>
                        <w:contextualSpacing/>
                        <w:jc w:val="right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F3119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Call (218) 624-4828 </w:t>
                      </w:r>
                    </w:p>
                    <w:p w14:paraId="34C9CE8D" w14:textId="77777777" w:rsidR="00F31A38" w:rsidRPr="00F3119B" w:rsidRDefault="00F31A38" w:rsidP="00F31A38">
                      <w:pPr>
                        <w:spacing w:after="240"/>
                        <w:ind w:right="0"/>
                        <w:contextualSpacing/>
                        <w:jc w:val="right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F3119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or submit inquiry to </w:t>
                      </w:r>
                    </w:p>
                    <w:p w14:paraId="3D05BE1B" w14:textId="77777777" w:rsidR="00F31A38" w:rsidRPr="00F3119B" w:rsidRDefault="00F31A38" w:rsidP="00F31A38">
                      <w:pPr>
                        <w:spacing w:after="240"/>
                        <w:ind w:right="0"/>
                        <w:contextualSpacing/>
                        <w:jc w:val="right"/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F3119B">
                        <w:rPr>
                          <w:b/>
                          <w:bCs/>
                          <w:color w:val="FFFFFF" w:themeColor="background1"/>
                          <w:sz w:val="26"/>
                          <w:szCs w:val="26"/>
                        </w:rPr>
                        <w:t xml:space="preserve">LCFVL.org/tech </w:t>
                      </w:r>
                    </w:p>
                    <w:p w14:paraId="205AE535" w14:textId="77777777" w:rsidR="00F31A38" w:rsidRPr="00F3119B" w:rsidRDefault="00F31A38" w:rsidP="00F31A38">
                      <w:pPr>
                        <w:ind w:right="-994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0B2039"/>
          <w:sz w:val="48"/>
          <w:szCs w:val="48"/>
        </w:rPr>
        <w:drawing>
          <wp:anchor distT="0" distB="0" distL="114300" distR="114300" simplePos="0" relativeHeight="251667968" behindDoc="0" locked="0" layoutInCell="1" allowOverlap="1" wp14:anchorId="4FFDFF4F" wp14:editId="16D05222">
            <wp:simplePos x="0" y="0"/>
            <wp:positionH relativeFrom="column">
              <wp:posOffset>-762000</wp:posOffset>
            </wp:positionH>
            <wp:positionV relativeFrom="paragraph">
              <wp:posOffset>-571500</wp:posOffset>
            </wp:positionV>
            <wp:extent cx="8911590" cy="1818640"/>
            <wp:effectExtent l="0" t="0" r="0" b="0"/>
            <wp:wrapNone/>
            <wp:docPr id="69" name="Picture 6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1590" cy="181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B203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233FD5" wp14:editId="4CA533BF">
                <wp:simplePos x="0" y="0"/>
                <wp:positionH relativeFrom="margin">
                  <wp:align>center</wp:align>
                </wp:positionH>
                <wp:positionV relativeFrom="paragraph">
                  <wp:posOffset>-227965</wp:posOffset>
                </wp:positionV>
                <wp:extent cx="7962900" cy="1440180"/>
                <wp:effectExtent l="0" t="0" r="19050" b="2667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1440180"/>
                        </a:xfrm>
                        <a:prstGeom prst="rect">
                          <a:avLst/>
                        </a:prstGeom>
                        <a:solidFill>
                          <a:srgbClr val="091F38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811DD" id="Rectangle 3" o:spid="_x0000_s1026" alt="&quot;&quot;" style="position:absolute;margin-left:0;margin-top:-17.95pt;width:627pt;height:113.4pt;z-index:251666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" fillcolor="#091f38" strokecolor="#1f3763 [1604]" strokeweight="1pt">
                <w10:wrap anchorx="margin"/>
              </v:rect>
            </w:pict>
          </mc:Fallback>
        </mc:AlternateContent>
      </w:r>
    </w:p>
    <w:p w14:paraId="3CEA6763" w14:textId="2FF2DB55" w:rsidR="00C905CC" w:rsidRPr="00C905CC" w:rsidRDefault="000B0E45" w:rsidP="00672550">
      <w:pPr>
        <w:spacing w:before="600"/>
        <w:ind w:right="0"/>
        <w:rPr>
          <w:b/>
          <w:color w:val="0B2039"/>
          <w:sz w:val="72"/>
          <w:szCs w:val="72"/>
        </w:rPr>
      </w:pPr>
      <w:r w:rsidRPr="004326FD">
        <w:rPr>
          <w:rFonts w:ascii="Helvetica" w:hAnsi="Helvetica" w:cs="Helvetica"/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5D02C2C" wp14:editId="4E63E125">
                <wp:simplePos x="0" y="0"/>
                <wp:positionH relativeFrom="margin">
                  <wp:align>left</wp:align>
                </wp:positionH>
                <wp:positionV relativeFrom="paragraph">
                  <wp:posOffset>1067435</wp:posOffset>
                </wp:positionV>
                <wp:extent cx="4781550" cy="2152650"/>
                <wp:effectExtent l="0" t="0" r="0" b="0"/>
                <wp:wrapSquare wrapText="bothSides"/>
                <wp:docPr id="10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215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A1E2F" w14:textId="5C947592" w:rsidR="004326FD" w:rsidRPr="00040403" w:rsidRDefault="004326FD">
                            <w:pPr>
                              <w:rPr>
                                <w:sz w:val="88"/>
                                <w:szCs w:val="88"/>
                              </w:rPr>
                            </w:pPr>
                            <w:r w:rsidRPr="00040403">
                              <w:rPr>
                                <w:b/>
                                <w:color w:val="0B2039"/>
                                <w:sz w:val="88"/>
                                <w:szCs w:val="88"/>
                              </w:rPr>
                              <w:t>Tech for Connectivity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02C2C" id="_x0000_s1027" type="#_x0000_t202" alt="&quot;&quot;" style="position:absolute;margin-left:0;margin-top:84.05pt;width:376.5pt;height:169.5pt;z-index:2516843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" filled="f" stroked="f">
                <v:textbox>
                  <w:txbxContent>
                    <w:p w14:paraId="532A1E2F" w14:textId="5C947592" w:rsidR="004326FD" w:rsidRPr="00040403" w:rsidRDefault="004326FD">
                      <w:pPr>
                        <w:rPr>
                          <w:sz w:val="88"/>
                          <w:szCs w:val="88"/>
                        </w:rPr>
                      </w:pPr>
                      <w:r w:rsidRPr="00040403">
                        <w:rPr>
                          <w:b/>
                          <w:color w:val="0B2039"/>
                          <w:sz w:val="88"/>
                          <w:szCs w:val="88"/>
                        </w:rPr>
                        <w:t>Tech for Connectivity Program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0403">
        <w:rPr>
          <w:noProof/>
        </w:rPr>
        <w:drawing>
          <wp:anchor distT="0" distB="0" distL="114300" distR="114300" simplePos="0" relativeHeight="251576831" behindDoc="0" locked="0" layoutInCell="1" allowOverlap="1" wp14:anchorId="04AD515F" wp14:editId="0453B4A9">
            <wp:simplePos x="0" y="0"/>
            <wp:positionH relativeFrom="column">
              <wp:posOffset>4772025</wp:posOffset>
            </wp:positionH>
            <wp:positionV relativeFrom="page">
              <wp:posOffset>1409065</wp:posOffset>
            </wp:positionV>
            <wp:extent cx="2495550" cy="2449195"/>
            <wp:effectExtent l="0" t="0" r="0" b="8255"/>
            <wp:wrapSquare wrapText="bothSides"/>
            <wp:docPr id="5" name="Picture 5" descr="Photo of Lighthouse client, Native American, using compu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Photo of Lighthouse client, Native American, using comput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B23" w:rsidRPr="00240E02">
        <w:rPr>
          <w:b/>
          <w:noProof/>
          <w:color w:val="0B2039"/>
          <w:sz w:val="40"/>
          <w:szCs w:val="40"/>
        </w:rPr>
        <w:drawing>
          <wp:anchor distT="0" distB="0" distL="114300" distR="114300" simplePos="0" relativeHeight="251577856" behindDoc="1" locked="0" layoutInCell="1" allowOverlap="1" wp14:anchorId="0FCE8368" wp14:editId="0521D3D5">
            <wp:simplePos x="0" y="0"/>
            <wp:positionH relativeFrom="page">
              <wp:posOffset>9705975</wp:posOffset>
            </wp:positionH>
            <wp:positionV relativeFrom="page">
              <wp:posOffset>1420495</wp:posOffset>
            </wp:positionV>
            <wp:extent cx="3670935" cy="2295103"/>
            <wp:effectExtent l="0" t="0" r="5715" b="0"/>
            <wp:wrapTight wrapText="bothSides">
              <wp:wrapPolygon edited="0">
                <wp:start x="0" y="0"/>
                <wp:lineTo x="0" y="21337"/>
                <wp:lineTo x="21522" y="21337"/>
                <wp:lineTo x="21522" y="0"/>
                <wp:lineTo x="0" y="0"/>
              </wp:wrapPolygon>
            </wp:wrapTight>
            <wp:docPr id="198" name="Picture 19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98" b="10783"/>
                    <a:stretch/>
                  </pic:blipFill>
                  <pic:spPr bwMode="auto">
                    <a:xfrm>
                      <a:off x="0" y="0"/>
                      <a:ext cx="3670935" cy="22951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15FE3" w14:textId="5276BB0E" w:rsidR="00644B24" w:rsidRPr="00644B24" w:rsidRDefault="00323B23" w:rsidP="008F2CC4">
      <w:pPr>
        <w:spacing w:line="264" w:lineRule="auto"/>
        <w:ind w:right="0"/>
        <w:contextualSpacing/>
        <w:rPr>
          <w:rFonts w:ascii="Helvetica" w:hAnsi="Helvetica" w:cs="Helvetica"/>
        </w:rPr>
      </w:pPr>
      <w:r w:rsidRPr="006E3C32">
        <w:rPr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DE48A62" wp14:editId="78BF1294">
                <wp:simplePos x="0" y="0"/>
                <wp:positionH relativeFrom="page">
                  <wp:posOffset>-95250</wp:posOffset>
                </wp:positionH>
                <wp:positionV relativeFrom="paragraph">
                  <wp:posOffset>2331085</wp:posOffset>
                </wp:positionV>
                <wp:extent cx="7977505" cy="1304290"/>
                <wp:effectExtent l="0" t="0" r="23495" b="10160"/>
                <wp:wrapNone/>
                <wp:docPr id="6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77505" cy="1304290"/>
                          <a:chOff x="-302075" y="38083"/>
                          <a:chExt cx="7843571" cy="1231436"/>
                        </a:xfrm>
                      </wpg:grpSpPr>
                      <wps:wsp>
                        <wps:cNvPr id="122" name="Rectangle 122"/>
                        <wps:cNvSpPr/>
                        <wps:spPr>
                          <a:xfrm>
                            <a:off x="-230905" y="38083"/>
                            <a:ext cx="7772401" cy="1231436"/>
                          </a:xfrm>
                          <a:prstGeom prst="rect">
                            <a:avLst/>
                          </a:prstGeom>
                          <a:solidFill>
                            <a:srgbClr val="091F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302075" y="202687"/>
                            <a:ext cx="7585113" cy="943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A93FFD" w14:textId="196EB7AD" w:rsidR="00C905CC" w:rsidRPr="00C905CC" w:rsidRDefault="00C905CC" w:rsidP="00F3624B">
                              <w:pPr>
                                <w:spacing w:line="264" w:lineRule="auto"/>
                                <w:ind w:left="720" w:right="330"/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960ABB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Offering</w:t>
                              </w:r>
                              <w:r w:rsidRPr="00C905C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ABB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FREE technology</w:t>
                              </w:r>
                              <w:r w:rsidRPr="00C905C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devices, internet</w:t>
                              </w:r>
                              <w:r w:rsidR="00F3624B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Pr="00C905C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phone subscriptions</w:t>
                              </w:r>
                              <w:r w:rsidR="0031217B" w:rsidRPr="00960ABB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, and/or training</w:t>
                              </w:r>
                              <w:r w:rsidRPr="00C905CC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 to </w:t>
                              </w:r>
                              <w:r w:rsidRPr="00960ABB">
                                <w:rPr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</w:rPr>
                                <w:t>help people connect to telehealth or other remote services!</w:t>
                              </w:r>
                            </w:p>
                            <w:p w14:paraId="6F8950ED" w14:textId="7B08C1CC" w:rsidR="00B846DA" w:rsidRPr="00B0318C" w:rsidRDefault="00B846DA" w:rsidP="00C905CC">
                              <w:pPr>
                                <w:ind w:left="540" w:right="20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E48A62" id="Group 6" o:spid="_x0000_s1028" alt="&quot;&quot;" style="position:absolute;margin-left:-7.5pt;margin-top:183.55pt;width:628.15pt;height:102.7pt;z-index:251662848;mso-position-horizontal-relative:page;mso-width-relative:margin;mso-height-relative:margin" coordorigin="-3020,380" coordsize="78435,12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">
                <v:rect id="Rectangle 122" o:spid="_x0000_s1029" style="position:absolute;left:-2309;top:380;width:77723;height:12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" fillcolor="#091f38" strokecolor="#1f3763 [1604]" strokeweight="1pt"/>
                <v:shape id="_x0000_s1030" type="#_x0000_t202" style="position:absolute;left:-3020;top:2026;width:75850;height:9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FA93FFD" w14:textId="196EB7AD" w:rsidR="00C905CC" w:rsidRPr="00C905CC" w:rsidRDefault="00C905CC" w:rsidP="00F3624B">
                        <w:pPr>
                          <w:spacing w:line="264" w:lineRule="auto"/>
                          <w:ind w:left="720" w:right="330"/>
                          <w:jc w:val="center"/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960ABB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Offering</w:t>
                        </w:r>
                        <w:r w:rsidRPr="00C905C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</w:t>
                        </w:r>
                        <w:r w:rsidRPr="00960ABB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FREE technology</w:t>
                        </w:r>
                        <w:r w:rsidRPr="00C905C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devices, internet</w:t>
                        </w:r>
                        <w:r w:rsidR="00F3624B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, </w:t>
                        </w:r>
                        <w:r w:rsidRPr="00C905C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phone subscriptions</w:t>
                        </w:r>
                        <w:r w:rsidR="0031217B" w:rsidRPr="00960ABB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, and/or training</w:t>
                        </w:r>
                        <w:r w:rsidRPr="00C905CC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 to </w:t>
                        </w:r>
                        <w:r w:rsidRPr="00960ABB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help people connect to telehealth or other remote services!</w:t>
                        </w:r>
                      </w:p>
                      <w:p w14:paraId="6F8950ED" w14:textId="7B08C1CC" w:rsidR="00B846DA" w:rsidRPr="00B0318C" w:rsidRDefault="00B846DA" w:rsidP="00C905CC">
                        <w:pPr>
                          <w:ind w:left="540" w:right="20"/>
                          <w:jc w:val="center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79169A">
        <w:rPr>
          <w:b/>
          <w:bCs/>
          <w:noProof/>
          <w:color w:val="0B2039"/>
          <w:sz w:val="72"/>
          <w:szCs w:val="72"/>
        </w:rPr>
        <w:drawing>
          <wp:anchor distT="0" distB="0" distL="114300" distR="114300" simplePos="0" relativeHeight="251680256" behindDoc="0" locked="0" layoutInCell="1" allowOverlap="1" wp14:anchorId="14B277F7" wp14:editId="7ADE4A45">
            <wp:simplePos x="0" y="0"/>
            <wp:positionH relativeFrom="column">
              <wp:posOffset>541020</wp:posOffset>
            </wp:positionH>
            <wp:positionV relativeFrom="paragraph">
              <wp:posOffset>7875270</wp:posOffset>
            </wp:positionV>
            <wp:extent cx="1256030" cy="530860"/>
            <wp:effectExtent l="0" t="0" r="0" b="2540"/>
            <wp:wrapNone/>
            <wp:docPr id="102" name="Picture 102" descr="Logo for Ecolibrium 3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 descr="Logo for Ecolibrium 3&#10;&#10;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69A">
        <w:rPr>
          <w:b/>
          <w:bCs/>
          <w:noProof/>
          <w:color w:val="0B2039"/>
          <w:sz w:val="72"/>
          <w:szCs w:val="72"/>
        </w:rPr>
        <w:drawing>
          <wp:anchor distT="0" distB="0" distL="114300" distR="114300" simplePos="0" relativeHeight="251681280" behindDoc="0" locked="0" layoutInCell="1" allowOverlap="1" wp14:anchorId="09080902" wp14:editId="120536BB">
            <wp:simplePos x="0" y="0"/>
            <wp:positionH relativeFrom="page">
              <wp:posOffset>2847975</wp:posOffset>
            </wp:positionH>
            <wp:positionV relativeFrom="paragraph">
              <wp:posOffset>7872095</wp:posOffset>
            </wp:positionV>
            <wp:extent cx="2068830" cy="528320"/>
            <wp:effectExtent l="0" t="0" r="7620" b="5080"/>
            <wp:wrapNone/>
            <wp:docPr id="103" name="Picture 103" descr="Arrowhead Area Agency on Ag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 descr="Arrowhead Area Agency on Aging Logo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169A">
        <w:rPr>
          <w:b/>
          <w:bCs/>
          <w:noProof/>
          <w:color w:val="0B2039"/>
          <w:sz w:val="72"/>
          <w:szCs w:val="72"/>
        </w:rPr>
        <w:drawing>
          <wp:anchor distT="0" distB="0" distL="114300" distR="114300" simplePos="0" relativeHeight="251682304" behindDoc="0" locked="0" layoutInCell="1" allowOverlap="1" wp14:anchorId="77ADDBBA" wp14:editId="05993388">
            <wp:simplePos x="0" y="0"/>
            <wp:positionH relativeFrom="column">
              <wp:posOffset>5082540</wp:posOffset>
            </wp:positionH>
            <wp:positionV relativeFrom="paragraph">
              <wp:posOffset>7738110</wp:posOffset>
            </wp:positionV>
            <wp:extent cx="1112520" cy="662305"/>
            <wp:effectExtent l="0" t="0" r="0" b="4445"/>
            <wp:wrapNone/>
            <wp:docPr id="101" name="Picture 101" descr="Arc North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 descr="Arc Northland Logo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6056" w:rsidRPr="001F4452">
        <w:rPr>
          <w:rFonts w:ascii="Helvetica" w:hAnsi="Helvetica" w:cs="Helvetica"/>
          <w:noProof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5BA67B3F" wp14:editId="1B76C119">
                <wp:simplePos x="0" y="0"/>
                <wp:positionH relativeFrom="margin">
                  <wp:posOffset>160020</wp:posOffset>
                </wp:positionH>
                <wp:positionV relativeFrom="paragraph">
                  <wp:posOffset>3769360</wp:posOffset>
                </wp:positionV>
                <wp:extent cx="6553200" cy="3383280"/>
                <wp:effectExtent l="0" t="0" r="0" b="0"/>
                <wp:wrapSquare wrapText="bothSides"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338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E0717" w14:textId="479BE855" w:rsidR="001F4452" w:rsidRDefault="001F4452" w:rsidP="001F4452">
                            <w:pPr>
                              <w:spacing w:after="240"/>
                              <w:ind w:right="48"/>
                            </w:pPr>
                            <w:r w:rsidRPr="001F4452">
                              <w:rPr>
                                <w:b/>
                                <w:bCs/>
                              </w:rPr>
                              <w:t>Eligibility.</w:t>
                            </w:r>
                            <w:r>
                              <w:t xml:space="preserve"> Participants must:</w:t>
                            </w:r>
                          </w:p>
                          <w:p w14:paraId="57B2AE82" w14:textId="60661684" w:rsidR="001F4452" w:rsidRDefault="001F4452" w:rsidP="001F44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right="48"/>
                            </w:pPr>
                            <w:r>
                              <w:t>Be receiving or eligible for Medicaid, waivers, or other Home and Community-Based Services (HCBS)</w:t>
                            </w:r>
                          </w:p>
                          <w:p w14:paraId="7CDD910E" w14:textId="28D85EEC" w:rsidR="001F4452" w:rsidRDefault="001F4452" w:rsidP="001F44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right="48"/>
                            </w:pPr>
                            <w:r>
                              <w:t xml:space="preserve">Have a </w:t>
                            </w:r>
                            <w:proofErr w:type="gramStart"/>
                            <w:r>
                              <w:t>disability</w:t>
                            </w:r>
                            <w:proofErr w:type="gramEnd"/>
                          </w:p>
                          <w:p w14:paraId="5B12D280" w14:textId="429AEEBF" w:rsidR="001F4452" w:rsidRDefault="001F4452" w:rsidP="001F44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right="48"/>
                            </w:pPr>
                            <w:r>
                              <w:t>Live in northern Minnesota in an integrated community setting</w:t>
                            </w:r>
                          </w:p>
                          <w:p w14:paraId="7C22619F" w14:textId="40CE3A2F" w:rsidR="001F4452" w:rsidRDefault="001F4452" w:rsidP="001F44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right="48"/>
                            </w:pPr>
                            <w:r>
                              <w:t>Use the technology to connect to telehealth or other eligible remote services which may include: accessing health information online, connecting remotely with PCAs or social workers, remote safety monitoring, or participating remotely in health and wellness classes.</w:t>
                            </w:r>
                          </w:p>
                          <w:p w14:paraId="4E080AE5" w14:textId="77777777" w:rsidR="001F4452" w:rsidRDefault="001F4452" w:rsidP="001F4452">
                            <w:pPr>
                              <w:ind w:right="48"/>
                            </w:pPr>
                          </w:p>
                          <w:p w14:paraId="386EBAD6" w14:textId="77777777" w:rsidR="007D3BC1" w:rsidRDefault="001F4452" w:rsidP="001F4452">
                            <w:pPr>
                              <w:ind w:right="4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4452">
                              <w:rPr>
                                <w:b/>
                                <w:bCs/>
                              </w:rPr>
                              <w:t xml:space="preserve">Lighthouse will determine eligibility and offer services on </w:t>
                            </w:r>
                          </w:p>
                          <w:p w14:paraId="23273D0D" w14:textId="0B027D23" w:rsidR="00E42FAD" w:rsidRDefault="001F4452" w:rsidP="007D3BC1">
                            <w:pPr>
                              <w:ind w:right="4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4452">
                              <w:rPr>
                                <w:b/>
                                <w:bCs/>
                              </w:rPr>
                              <w:t xml:space="preserve">first-come, first served basis. Program ends March 2024. </w:t>
                            </w:r>
                          </w:p>
                          <w:p w14:paraId="2596D008" w14:textId="47946659" w:rsidR="001F4452" w:rsidRPr="001F4452" w:rsidRDefault="001F4452" w:rsidP="001F4452">
                            <w:pPr>
                              <w:ind w:right="48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F4452">
                              <w:rPr>
                                <w:b/>
                                <w:bCs/>
                              </w:rPr>
                              <w:t>Services can be in home, in clinic or remote.</w:t>
                            </w:r>
                          </w:p>
                          <w:p w14:paraId="25B77868" w14:textId="77777777" w:rsidR="001F4452" w:rsidRDefault="001F4452" w:rsidP="001F4452">
                            <w:pPr>
                              <w:ind w:right="48"/>
                            </w:pPr>
                          </w:p>
                          <w:p w14:paraId="4D81A61A" w14:textId="7A87D24E" w:rsidR="001F4452" w:rsidRDefault="001F4452" w:rsidP="001F4452">
                            <w:pPr>
                              <w:ind w:right="48"/>
                              <w:jc w:val="center"/>
                            </w:pPr>
                            <w:r>
                              <w:t>If this program is not a fit, ask about our other technology services, including assessments, individualized training, device loans and demonstrations.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67B3F" id="_x0000_s1031" type="#_x0000_t202" style="position:absolute;margin-left:12.6pt;margin-top:296.8pt;width:516pt;height:266.4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" filled="f" stroked="f">
                <v:textbox>
                  <w:txbxContent>
                    <w:p w14:paraId="048E0717" w14:textId="479BE855" w:rsidR="001F4452" w:rsidRDefault="001F4452" w:rsidP="001F4452">
                      <w:pPr>
                        <w:spacing w:after="240"/>
                        <w:ind w:right="48"/>
                      </w:pPr>
                      <w:r w:rsidRPr="001F4452">
                        <w:rPr>
                          <w:b/>
                          <w:bCs/>
                        </w:rPr>
                        <w:t>Eligibility.</w:t>
                      </w:r>
                      <w:r>
                        <w:t xml:space="preserve"> Participants must:</w:t>
                      </w:r>
                    </w:p>
                    <w:p w14:paraId="57B2AE82" w14:textId="60661684" w:rsidR="001F4452" w:rsidRDefault="001F4452" w:rsidP="001F44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right="48"/>
                      </w:pPr>
                      <w:r>
                        <w:t>Be receiving or eligible for Medicaid, waivers, or other Home and Community-Based Services (HCBS)</w:t>
                      </w:r>
                    </w:p>
                    <w:p w14:paraId="7CDD910E" w14:textId="28D85EEC" w:rsidR="001F4452" w:rsidRDefault="001F4452" w:rsidP="001F44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right="48"/>
                      </w:pPr>
                      <w:r>
                        <w:t xml:space="preserve">Have a </w:t>
                      </w:r>
                      <w:proofErr w:type="gramStart"/>
                      <w:r>
                        <w:t>disability</w:t>
                      </w:r>
                      <w:proofErr w:type="gramEnd"/>
                    </w:p>
                    <w:p w14:paraId="5B12D280" w14:textId="429AEEBF" w:rsidR="001F4452" w:rsidRDefault="001F4452" w:rsidP="001F44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right="48"/>
                      </w:pPr>
                      <w:r>
                        <w:t>Live in northern Minnesota in an integrated community setting</w:t>
                      </w:r>
                    </w:p>
                    <w:p w14:paraId="7C22619F" w14:textId="40CE3A2F" w:rsidR="001F4452" w:rsidRDefault="001F4452" w:rsidP="001F445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right="48"/>
                      </w:pPr>
                      <w:r>
                        <w:t>Use the technology to connect to telehealth or other eligible remote services which may include: accessing health information online, connecting remotely with PCAs or social workers, remote safety monitoring, or participating remotely in health and wellness classes.</w:t>
                      </w:r>
                    </w:p>
                    <w:p w14:paraId="4E080AE5" w14:textId="77777777" w:rsidR="001F4452" w:rsidRDefault="001F4452" w:rsidP="001F4452">
                      <w:pPr>
                        <w:ind w:right="48"/>
                      </w:pPr>
                    </w:p>
                    <w:p w14:paraId="386EBAD6" w14:textId="77777777" w:rsidR="007D3BC1" w:rsidRDefault="001F4452" w:rsidP="001F4452">
                      <w:pPr>
                        <w:ind w:right="48"/>
                        <w:jc w:val="center"/>
                        <w:rPr>
                          <w:b/>
                          <w:bCs/>
                        </w:rPr>
                      </w:pPr>
                      <w:r w:rsidRPr="001F4452">
                        <w:rPr>
                          <w:b/>
                          <w:bCs/>
                        </w:rPr>
                        <w:t xml:space="preserve">Lighthouse will determine eligibility and offer services on </w:t>
                      </w:r>
                    </w:p>
                    <w:p w14:paraId="23273D0D" w14:textId="0B027D23" w:rsidR="00E42FAD" w:rsidRDefault="001F4452" w:rsidP="007D3BC1">
                      <w:pPr>
                        <w:ind w:right="48"/>
                        <w:jc w:val="center"/>
                        <w:rPr>
                          <w:b/>
                          <w:bCs/>
                        </w:rPr>
                      </w:pPr>
                      <w:r w:rsidRPr="001F4452">
                        <w:rPr>
                          <w:b/>
                          <w:bCs/>
                        </w:rPr>
                        <w:t xml:space="preserve">first-come, first served basis. Program ends March 2024. </w:t>
                      </w:r>
                    </w:p>
                    <w:p w14:paraId="2596D008" w14:textId="47946659" w:rsidR="001F4452" w:rsidRPr="001F4452" w:rsidRDefault="001F4452" w:rsidP="001F4452">
                      <w:pPr>
                        <w:ind w:right="48"/>
                        <w:jc w:val="center"/>
                        <w:rPr>
                          <w:b/>
                          <w:bCs/>
                        </w:rPr>
                      </w:pPr>
                      <w:r w:rsidRPr="001F4452">
                        <w:rPr>
                          <w:b/>
                          <w:bCs/>
                        </w:rPr>
                        <w:t>Services can be in home, in clinic or remote.</w:t>
                      </w:r>
                    </w:p>
                    <w:p w14:paraId="25B77868" w14:textId="77777777" w:rsidR="001F4452" w:rsidRDefault="001F4452" w:rsidP="001F4452">
                      <w:pPr>
                        <w:ind w:right="48"/>
                      </w:pPr>
                    </w:p>
                    <w:p w14:paraId="4D81A61A" w14:textId="7A87D24E" w:rsidR="001F4452" w:rsidRDefault="001F4452" w:rsidP="001F4452">
                      <w:pPr>
                        <w:ind w:right="48"/>
                        <w:jc w:val="center"/>
                      </w:pPr>
                      <w:r>
                        <w:t>If this program is not a fit, ask about our other technology services, including assessments, individualized training, device loans and demonstrations.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F6056" w:rsidRPr="004D63C8">
        <w:rPr>
          <w:bCs/>
          <w:noProof/>
          <w:color w:val="0B2039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2BC4AB4" wp14:editId="5538C30E">
                <wp:simplePos x="0" y="0"/>
                <wp:positionH relativeFrom="page">
                  <wp:posOffset>-22860</wp:posOffset>
                </wp:positionH>
                <wp:positionV relativeFrom="paragraph">
                  <wp:posOffset>7116445</wp:posOffset>
                </wp:positionV>
                <wp:extent cx="7800975" cy="19050"/>
                <wp:effectExtent l="0" t="0" r="28575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009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B203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02B27C" id="Straight Connector 4" o:spid="_x0000_s1026" alt="&quot;&quot;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8pt,560.35pt" to="612.45pt,5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" strokecolor="#0b2039" strokeweight="1.5pt">
                <v:stroke joinstyle="miter"/>
                <w10:wrap anchorx="page"/>
              </v:line>
            </w:pict>
          </mc:Fallback>
        </mc:AlternateContent>
      </w:r>
      <w:r w:rsidR="004326FD" w:rsidRPr="00CC2D57">
        <w:rPr>
          <w:b/>
          <w:bCs/>
          <w:noProof/>
          <w:color w:val="0B2039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3EF7BECF" wp14:editId="030A2C22">
                <wp:simplePos x="0" y="0"/>
                <wp:positionH relativeFrom="margin">
                  <wp:posOffset>220980</wp:posOffset>
                </wp:positionH>
                <wp:positionV relativeFrom="paragraph">
                  <wp:posOffset>7303770</wp:posOffset>
                </wp:positionV>
                <wp:extent cx="6416040" cy="449580"/>
                <wp:effectExtent l="0" t="0" r="0" b="0"/>
                <wp:wrapSquare wrapText="bothSides"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FE0153" w14:textId="3D0B86EA" w:rsidR="00CC2D57" w:rsidRPr="00CC2D57" w:rsidRDefault="00CC2D57" w:rsidP="00CC2D57">
                            <w:pPr>
                              <w:ind w:right="-18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C2D57">
                              <w:rPr>
                                <w:sz w:val="20"/>
                                <w:szCs w:val="20"/>
                              </w:rPr>
                              <w:t>This program is funded by a grant from the Minnesota Department of Human Services.</w:t>
                            </w:r>
                          </w:p>
                          <w:p w14:paraId="2FFE7C94" w14:textId="3E499AA8" w:rsidR="00CC2D57" w:rsidRPr="00CC2D57" w:rsidRDefault="00CC2D57" w:rsidP="00CC2D57">
                            <w:pPr>
                              <w:ind w:right="-18"/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C2D57">
                              <w:rPr>
                                <w:bCs/>
                                <w:sz w:val="20"/>
                                <w:szCs w:val="20"/>
                              </w:rPr>
                              <w:t>Programming is offered in partnership with: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BECF" id="_x0000_s1032" type="#_x0000_t202" style="position:absolute;margin-left:17.4pt;margin-top:575.1pt;width:505.2pt;height:35.4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" filled="f" stroked="f">
                <v:textbox>
                  <w:txbxContent>
                    <w:p w14:paraId="0CFE0153" w14:textId="3D0B86EA" w:rsidR="00CC2D57" w:rsidRPr="00CC2D57" w:rsidRDefault="00CC2D57" w:rsidP="00CC2D57">
                      <w:pPr>
                        <w:ind w:right="-18"/>
                        <w:jc w:val="center"/>
                        <w:rPr>
                          <w:sz w:val="20"/>
                          <w:szCs w:val="20"/>
                        </w:rPr>
                      </w:pPr>
                      <w:r w:rsidRPr="00CC2D57">
                        <w:rPr>
                          <w:sz w:val="20"/>
                          <w:szCs w:val="20"/>
                        </w:rPr>
                        <w:t>This program is funded by a grant from the Minnesota Department of Human Services.</w:t>
                      </w:r>
                    </w:p>
                    <w:p w14:paraId="2FFE7C94" w14:textId="3E499AA8" w:rsidR="00CC2D57" w:rsidRPr="00CC2D57" w:rsidRDefault="00CC2D57" w:rsidP="00CC2D57">
                      <w:pPr>
                        <w:ind w:right="-18"/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 w:rsidRPr="00CC2D57">
                        <w:rPr>
                          <w:bCs/>
                          <w:sz w:val="20"/>
                          <w:szCs w:val="20"/>
                        </w:rPr>
                        <w:t>Programming is offered in partnership with: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End w:id="0"/>
    </w:p>
    <w:sectPr w:rsidR="00644B24" w:rsidRPr="00644B24" w:rsidSect="009B3C44">
      <w:headerReference w:type="first" r:id="rId17"/>
      <w:footerReference w:type="first" r:id="rId18"/>
      <w:pgSz w:w="12240" w:h="15840"/>
      <w:pgMar w:top="360" w:right="720" w:bottom="360" w:left="720" w:header="1584" w:footer="1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ED698" w14:textId="77777777" w:rsidR="00544A33" w:rsidRDefault="00544A33" w:rsidP="00DA792C">
      <w:r>
        <w:separator/>
      </w:r>
    </w:p>
  </w:endnote>
  <w:endnote w:type="continuationSeparator" w:id="0">
    <w:p w14:paraId="5AD3D578" w14:textId="77777777" w:rsidR="00544A33" w:rsidRDefault="00544A33" w:rsidP="00DA792C">
      <w:r>
        <w:continuationSeparator/>
      </w:r>
    </w:p>
  </w:endnote>
  <w:endnote w:type="continuationNotice" w:id="1">
    <w:p w14:paraId="2B8D0EF3" w14:textId="77777777" w:rsidR="00544A33" w:rsidRDefault="00544A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2C3A" w14:textId="21202C81" w:rsidR="0006247D" w:rsidRPr="003C4A5F" w:rsidRDefault="0006247D" w:rsidP="00007680">
    <w:pPr>
      <w:spacing w:after="240"/>
      <w:ind w:right="0"/>
      <w:contextualSpacing/>
      <w:rPr>
        <w:b/>
        <w:bCs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F2CC" w14:textId="77777777" w:rsidR="00544A33" w:rsidRDefault="00544A33" w:rsidP="00DA792C">
      <w:r>
        <w:separator/>
      </w:r>
    </w:p>
  </w:footnote>
  <w:footnote w:type="continuationSeparator" w:id="0">
    <w:p w14:paraId="788451E1" w14:textId="77777777" w:rsidR="00544A33" w:rsidRDefault="00544A33" w:rsidP="00DA792C">
      <w:r>
        <w:continuationSeparator/>
      </w:r>
    </w:p>
  </w:footnote>
  <w:footnote w:type="continuationNotice" w:id="1">
    <w:p w14:paraId="2A431505" w14:textId="77777777" w:rsidR="00544A33" w:rsidRDefault="00544A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78A5" w14:textId="7F8E4704" w:rsidR="00B45C65" w:rsidRDefault="00B45C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5459F"/>
    <w:multiLevelType w:val="hybridMultilevel"/>
    <w:tmpl w:val="5E5C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52EC9"/>
    <w:multiLevelType w:val="hybridMultilevel"/>
    <w:tmpl w:val="20108602"/>
    <w:lvl w:ilvl="0" w:tplc="68A04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042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66D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4C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A66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56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D8B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24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567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F032952"/>
    <w:multiLevelType w:val="hybridMultilevel"/>
    <w:tmpl w:val="B8B0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80AB4"/>
    <w:multiLevelType w:val="hybridMultilevel"/>
    <w:tmpl w:val="B4B8A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E65E3"/>
    <w:multiLevelType w:val="hybridMultilevel"/>
    <w:tmpl w:val="AF805714"/>
    <w:lvl w:ilvl="0" w:tplc="9CCE30D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C428E4"/>
    <w:multiLevelType w:val="hybridMultilevel"/>
    <w:tmpl w:val="BEF8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F3B95"/>
    <w:multiLevelType w:val="hybridMultilevel"/>
    <w:tmpl w:val="2828C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8086D"/>
    <w:multiLevelType w:val="hybridMultilevel"/>
    <w:tmpl w:val="EF54FE08"/>
    <w:lvl w:ilvl="0" w:tplc="4574D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E80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320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24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A0E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845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16A7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04E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4C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9F533E7"/>
    <w:multiLevelType w:val="hybridMultilevel"/>
    <w:tmpl w:val="B572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822588">
    <w:abstractNumId w:val="5"/>
  </w:num>
  <w:num w:numId="2" w16cid:durableId="812141306">
    <w:abstractNumId w:val="3"/>
  </w:num>
  <w:num w:numId="3" w16cid:durableId="282931269">
    <w:abstractNumId w:val="2"/>
  </w:num>
  <w:num w:numId="4" w16cid:durableId="1552573855">
    <w:abstractNumId w:val="8"/>
  </w:num>
  <w:num w:numId="5" w16cid:durableId="1556817349">
    <w:abstractNumId w:val="1"/>
  </w:num>
  <w:num w:numId="6" w16cid:durableId="570848803">
    <w:abstractNumId w:val="7"/>
  </w:num>
  <w:num w:numId="7" w16cid:durableId="775753796">
    <w:abstractNumId w:val="4"/>
  </w:num>
  <w:num w:numId="8" w16cid:durableId="557473266">
    <w:abstractNumId w:val="6"/>
  </w:num>
  <w:num w:numId="9" w16cid:durableId="1763138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2C"/>
    <w:rsid w:val="00001D9B"/>
    <w:rsid w:val="00002ADD"/>
    <w:rsid w:val="00003044"/>
    <w:rsid w:val="000037C9"/>
    <w:rsid w:val="0000613F"/>
    <w:rsid w:val="000064AD"/>
    <w:rsid w:val="00007680"/>
    <w:rsid w:val="00007A2C"/>
    <w:rsid w:val="0001011C"/>
    <w:rsid w:val="00017D7D"/>
    <w:rsid w:val="000204EA"/>
    <w:rsid w:val="00024105"/>
    <w:rsid w:val="0002705E"/>
    <w:rsid w:val="000277FC"/>
    <w:rsid w:val="00031CF2"/>
    <w:rsid w:val="000320F3"/>
    <w:rsid w:val="0003448F"/>
    <w:rsid w:val="00036914"/>
    <w:rsid w:val="00040403"/>
    <w:rsid w:val="00051667"/>
    <w:rsid w:val="00056591"/>
    <w:rsid w:val="00057043"/>
    <w:rsid w:val="000570D6"/>
    <w:rsid w:val="00057BDD"/>
    <w:rsid w:val="0006247D"/>
    <w:rsid w:val="00081210"/>
    <w:rsid w:val="00086BBE"/>
    <w:rsid w:val="000A3DF7"/>
    <w:rsid w:val="000A4D47"/>
    <w:rsid w:val="000B0E45"/>
    <w:rsid w:val="000B2C68"/>
    <w:rsid w:val="000B2D6A"/>
    <w:rsid w:val="000B59C8"/>
    <w:rsid w:val="000B5D48"/>
    <w:rsid w:val="000B7F6D"/>
    <w:rsid w:val="000C28DC"/>
    <w:rsid w:val="000C385A"/>
    <w:rsid w:val="000D04DE"/>
    <w:rsid w:val="000E3551"/>
    <w:rsid w:val="000E45CD"/>
    <w:rsid w:val="000F25C3"/>
    <w:rsid w:val="000F4F02"/>
    <w:rsid w:val="000F7D08"/>
    <w:rsid w:val="001020F1"/>
    <w:rsid w:val="00102C0D"/>
    <w:rsid w:val="00106A0A"/>
    <w:rsid w:val="0011197E"/>
    <w:rsid w:val="00115E41"/>
    <w:rsid w:val="00127A69"/>
    <w:rsid w:val="00130259"/>
    <w:rsid w:val="00132A2E"/>
    <w:rsid w:val="00140033"/>
    <w:rsid w:val="00150484"/>
    <w:rsid w:val="0015193C"/>
    <w:rsid w:val="0015288E"/>
    <w:rsid w:val="00153250"/>
    <w:rsid w:val="001532AC"/>
    <w:rsid w:val="00157B27"/>
    <w:rsid w:val="00160A14"/>
    <w:rsid w:val="00161327"/>
    <w:rsid w:val="001708F6"/>
    <w:rsid w:val="00173F67"/>
    <w:rsid w:val="00181B9F"/>
    <w:rsid w:val="001914F8"/>
    <w:rsid w:val="00191506"/>
    <w:rsid w:val="00192863"/>
    <w:rsid w:val="00194CC9"/>
    <w:rsid w:val="0019565A"/>
    <w:rsid w:val="001961B8"/>
    <w:rsid w:val="001A24BD"/>
    <w:rsid w:val="001A50ED"/>
    <w:rsid w:val="001A5B29"/>
    <w:rsid w:val="001A628C"/>
    <w:rsid w:val="001A7A73"/>
    <w:rsid w:val="001B1E4D"/>
    <w:rsid w:val="001B409C"/>
    <w:rsid w:val="001B46DF"/>
    <w:rsid w:val="001C40C6"/>
    <w:rsid w:val="001C4894"/>
    <w:rsid w:val="001C5C8B"/>
    <w:rsid w:val="001D24C8"/>
    <w:rsid w:val="001D3D61"/>
    <w:rsid w:val="001D40D1"/>
    <w:rsid w:val="001D65EA"/>
    <w:rsid w:val="001E45C1"/>
    <w:rsid w:val="001E6640"/>
    <w:rsid w:val="001F2560"/>
    <w:rsid w:val="001F4452"/>
    <w:rsid w:val="001F4BC0"/>
    <w:rsid w:val="001F6448"/>
    <w:rsid w:val="001F671A"/>
    <w:rsid w:val="00203529"/>
    <w:rsid w:val="002079E9"/>
    <w:rsid w:val="00211ACB"/>
    <w:rsid w:val="0021513B"/>
    <w:rsid w:val="00220419"/>
    <w:rsid w:val="00221A5E"/>
    <w:rsid w:val="002230FD"/>
    <w:rsid w:val="00232AF5"/>
    <w:rsid w:val="002344C2"/>
    <w:rsid w:val="00235A0A"/>
    <w:rsid w:val="00240E02"/>
    <w:rsid w:val="002449D8"/>
    <w:rsid w:val="002528D1"/>
    <w:rsid w:val="00262103"/>
    <w:rsid w:val="00262417"/>
    <w:rsid w:val="00263053"/>
    <w:rsid w:val="002654F1"/>
    <w:rsid w:val="00265A52"/>
    <w:rsid w:val="00272EC4"/>
    <w:rsid w:val="0027472D"/>
    <w:rsid w:val="002806C9"/>
    <w:rsid w:val="00282B56"/>
    <w:rsid w:val="00287CAD"/>
    <w:rsid w:val="0029003F"/>
    <w:rsid w:val="0029397F"/>
    <w:rsid w:val="002A2469"/>
    <w:rsid w:val="002A5DC0"/>
    <w:rsid w:val="002A6B48"/>
    <w:rsid w:val="002A76C8"/>
    <w:rsid w:val="002A7898"/>
    <w:rsid w:val="002B17FA"/>
    <w:rsid w:val="002B1F00"/>
    <w:rsid w:val="002B201F"/>
    <w:rsid w:val="002B631A"/>
    <w:rsid w:val="002C33FD"/>
    <w:rsid w:val="002C452B"/>
    <w:rsid w:val="002C4D19"/>
    <w:rsid w:val="002C5D3C"/>
    <w:rsid w:val="002C6823"/>
    <w:rsid w:val="002C6B7D"/>
    <w:rsid w:val="002C6F4E"/>
    <w:rsid w:val="002D1694"/>
    <w:rsid w:val="002D2A96"/>
    <w:rsid w:val="002E3998"/>
    <w:rsid w:val="002E3FF0"/>
    <w:rsid w:val="002F0337"/>
    <w:rsid w:val="002F3D39"/>
    <w:rsid w:val="002F6467"/>
    <w:rsid w:val="00301E03"/>
    <w:rsid w:val="00304728"/>
    <w:rsid w:val="0031217B"/>
    <w:rsid w:val="0031357C"/>
    <w:rsid w:val="0031609F"/>
    <w:rsid w:val="00320925"/>
    <w:rsid w:val="00321D77"/>
    <w:rsid w:val="0032333F"/>
    <w:rsid w:val="00323B23"/>
    <w:rsid w:val="00336D3E"/>
    <w:rsid w:val="00340C5E"/>
    <w:rsid w:val="00342508"/>
    <w:rsid w:val="00342960"/>
    <w:rsid w:val="003433A8"/>
    <w:rsid w:val="003460B0"/>
    <w:rsid w:val="00346256"/>
    <w:rsid w:val="003511F2"/>
    <w:rsid w:val="00355CFE"/>
    <w:rsid w:val="00373E2B"/>
    <w:rsid w:val="00376266"/>
    <w:rsid w:val="00377B11"/>
    <w:rsid w:val="00383350"/>
    <w:rsid w:val="00386D27"/>
    <w:rsid w:val="0039022D"/>
    <w:rsid w:val="00396540"/>
    <w:rsid w:val="003A2E64"/>
    <w:rsid w:val="003A462E"/>
    <w:rsid w:val="003A7EFA"/>
    <w:rsid w:val="003B10EA"/>
    <w:rsid w:val="003B1E92"/>
    <w:rsid w:val="003B6721"/>
    <w:rsid w:val="003B6F10"/>
    <w:rsid w:val="003B7D3D"/>
    <w:rsid w:val="003C0017"/>
    <w:rsid w:val="003C185A"/>
    <w:rsid w:val="003C3B7C"/>
    <w:rsid w:val="003C4A5F"/>
    <w:rsid w:val="003C5BC9"/>
    <w:rsid w:val="003D1073"/>
    <w:rsid w:val="003D4F6E"/>
    <w:rsid w:val="003D535E"/>
    <w:rsid w:val="003D5760"/>
    <w:rsid w:val="003D603C"/>
    <w:rsid w:val="003E5418"/>
    <w:rsid w:val="003F528C"/>
    <w:rsid w:val="00401C6A"/>
    <w:rsid w:val="0040595D"/>
    <w:rsid w:val="0040658A"/>
    <w:rsid w:val="00413473"/>
    <w:rsid w:val="00413DAC"/>
    <w:rsid w:val="00414D1C"/>
    <w:rsid w:val="004150EE"/>
    <w:rsid w:val="00417B57"/>
    <w:rsid w:val="00420F0D"/>
    <w:rsid w:val="00423F4D"/>
    <w:rsid w:val="004246B7"/>
    <w:rsid w:val="00424EAD"/>
    <w:rsid w:val="004326FD"/>
    <w:rsid w:val="004334E1"/>
    <w:rsid w:val="00435C53"/>
    <w:rsid w:val="004420AF"/>
    <w:rsid w:val="00444AC7"/>
    <w:rsid w:val="00445CF6"/>
    <w:rsid w:val="004467FF"/>
    <w:rsid w:val="0045143F"/>
    <w:rsid w:val="0045642C"/>
    <w:rsid w:val="00457AB7"/>
    <w:rsid w:val="00462A2C"/>
    <w:rsid w:val="004656AC"/>
    <w:rsid w:val="00472E8B"/>
    <w:rsid w:val="0048061C"/>
    <w:rsid w:val="00481DBA"/>
    <w:rsid w:val="004873EC"/>
    <w:rsid w:val="00487490"/>
    <w:rsid w:val="00490A87"/>
    <w:rsid w:val="004966FC"/>
    <w:rsid w:val="004A0C0C"/>
    <w:rsid w:val="004A1677"/>
    <w:rsid w:val="004B09E5"/>
    <w:rsid w:val="004B2F26"/>
    <w:rsid w:val="004B3B2F"/>
    <w:rsid w:val="004B619D"/>
    <w:rsid w:val="004B6AAD"/>
    <w:rsid w:val="004C0066"/>
    <w:rsid w:val="004C1DBB"/>
    <w:rsid w:val="004C3CD3"/>
    <w:rsid w:val="004C47DD"/>
    <w:rsid w:val="004C70AA"/>
    <w:rsid w:val="004D23CD"/>
    <w:rsid w:val="004D5161"/>
    <w:rsid w:val="004D63C8"/>
    <w:rsid w:val="004E0704"/>
    <w:rsid w:val="004E0C4C"/>
    <w:rsid w:val="004E14ED"/>
    <w:rsid w:val="004E36B8"/>
    <w:rsid w:val="004E6BA4"/>
    <w:rsid w:val="004F12D8"/>
    <w:rsid w:val="004F4172"/>
    <w:rsid w:val="004F7B29"/>
    <w:rsid w:val="00504E87"/>
    <w:rsid w:val="00505970"/>
    <w:rsid w:val="0051099B"/>
    <w:rsid w:val="00515701"/>
    <w:rsid w:val="00517BC6"/>
    <w:rsid w:val="005203B8"/>
    <w:rsid w:val="0052550D"/>
    <w:rsid w:val="0053410C"/>
    <w:rsid w:val="0054431B"/>
    <w:rsid w:val="005449A6"/>
    <w:rsid w:val="00544A33"/>
    <w:rsid w:val="00545533"/>
    <w:rsid w:val="00546501"/>
    <w:rsid w:val="0055031B"/>
    <w:rsid w:val="00553292"/>
    <w:rsid w:val="005605AF"/>
    <w:rsid w:val="005670E7"/>
    <w:rsid w:val="00567AB2"/>
    <w:rsid w:val="00572682"/>
    <w:rsid w:val="00573DAF"/>
    <w:rsid w:val="0057667D"/>
    <w:rsid w:val="00581D73"/>
    <w:rsid w:val="00592FBA"/>
    <w:rsid w:val="00593EDA"/>
    <w:rsid w:val="005942AB"/>
    <w:rsid w:val="00597CCF"/>
    <w:rsid w:val="005A3031"/>
    <w:rsid w:val="005A6531"/>
    <w:rsid w:val="005B1568"/>
    <w:rsid w:val="005B254B"/>
    <w:rsid w:val="005B2C03"/>
    <w:rsid w:val="005B413F"/>
    <w:rsid w:val="005B5E14"/>
    <w:rsid w:val="005C2916"/>
    <w:rsid w:val="005C4A58"/>
    <w:rsid w:val="005D4221"/>
    <w:rsid w:val="005D64E3"/>
    <w:rsid w:val="005D753B"/>
    <w:rsid w:val="005E05B7"/>
    <w:rsid w:val="005E16A2"/>
    <w:rsid w:val="005E4039"/>
    <w:rsid w:val="005E5B79"/>
    <w:rsid w:val="005F1937"/>
    <w:rsid w:val="005F356C"/>
    <w:rsid w:val="005F37E3"/>
    <w:rsid w:val="00611981"/>
    <w:rsid w:val="00612382"/>
    <w:rsid w:val="00613A23"/>
    <w:rsid w:val="00616D17"/>
    <w:rsid w:val="00623AC8"/>
    <w:rsid w:val="0062646F"/>
    <w:rsid w:val="00626569"/>
    <w:rsid w:val="00630508"/>
    <w:rsid w:val="00630AC4"/>
    <w:rsid w:val="00630CE5"/>
    <w:rsid w:val="00636164"/>
    <w:rsid w:val="006429A6"/>
    <w:rsid w:val="00643A1D"/>
    <w:rsid w:val="00644B24"/>
    <w:rsid w:val="006455CF"/>
    <w:rsid w:val="00645BB1"/>
    <w:rsid w:val="00646E98"/>
    <w:rsid w:val="0065697A"/>
    <w:rsid w:val="0066218F"/>
    <w:rsid w:val="006624DD"/>
    <w:rsid w:val="00666CD2"/>
    <w:rsid w:val="006701E3"/>
    <w:rsid w:val="0067215B"/>
    <w:rsid w:val="00672550"/>
    <w:rsid w:val="0067491B"/>
    <w:rsid w:val="00681B15"/>
    <w:rsid w:val="006820D9"/>
    <w:rsid w:val="006848AB"/>
    <w:rsid w:val="00684A62"/>
    <w:rsid w:val="006A0BFE"/>
    <w:rsid w:val="006A10E9"/>
    <w:rsid w:val="006A3BB7"/>
    <w:rsid w:val="006B4090"/>
    <w:rsid w:val="006B6E21"/>
    <w:rsid w:val="006C0A55"/>
    <w:rsid w:val="006C0B56"/>
    <w:rsid w:val="006C11ED"/>
    <w:rsid w:val="006C3E24"/>
    <w:rsid w:val="006C424D"/>
    <w:rsid w:val="006C55F4"/>
    <w:rsid w:val="006C790C"/>
    <w:rsid w:val="006E109E"/>
    <w:rsid w:val="006E12B0"/>
    <w:rsid w:val="006E179F"/>
    <w:rsid w:val="006E2F3D"/>
    <w:rsid w:val="006E38A6"/>
    <w:rsid w:val="006E3C32"/>
    <w:rsid w:val="006F1F7C"/>
    <w:rsid w:val="006F4893"/>
    <w:rsid w:val="007000BE"/>
    <w:rsid w:val="007131AF"/>
    <w:rsid w:val="007150C9"/>
    <w:rsid w:val="0071699F"/>
    <w:rsid w:val="00716FB3"/>
    <w:rsid w:val="007170A5"/>
    <w:rsid w:val="0072417E"/>
    <w:rsid w:val="007247EE"/>
    <w:rsid w:val="0073102D"/>
    <w:rsid w:val="00731202"/>
    <w:rsid w:val="007318B8"/>
    <w:rsid w:val="0073394A"/>
    <w:rsid w:val="00734E0D"/>
    <w:rsid w:val="00734E2C"/>
    <w:rsid w:val="00735A04"/>
    <w:rsid w:val="00736E64"/>
    <w:rsid w:val="007370F1"/>
    <w:rsid w:val="0074030D"/>
    <w:rsid w:val="00741243"/>
    <w:rsid w:val="00741CEF"/>
    <w:rsid w:val="00745D16"/>
    <w:rsid w:val="00751242"/>
    <w:rsid w:val="00757667"/>
    <w:rsid w:val="00766CBB"/>
    <w:rsid w:val="007715FE"/>
    <w:rsid w:val="00771ECB"/>
    <w:rsid w:val="0077256F"/>
    <w:rsid w:val="007751E5"/>
    <w:rsid w:val="00776BE8"/>
    <w:rsid w:val="007822DF"/>
    <w:rsid w:val="0079169A"/>
    <w:rsid w:val="007A01A6"/>
    <w:rsid w:val="007A3D22"/>
    <w:rsid w:val="007A4423"/>
    <w:rsid w:val="007A5625"/>
    <w:rsid w:val="007A6FD6"/>
    <w:rsid w:val="007B566C"/>
    <w:rsid w:val="007B5FDD"/>
    <w:rsid w:val="007C08E4"/>
    <w:rsid w:val="007C112C"/>
    <w:rsid w:val="007C1750"/>
    <w:rsid w:val="007C3C3F"/>
    <w:rsid w:val="007C4FCD"/>
    <w:rsid w:val="007C5031"/>
    <w:rsid w:val="007C52F5"/>
    <w:rsid w:val="007C6900"/>
    <w:rsid w:val="007C6AC9"/>
    <w:rsid w:val="007D3BC1"/>
    <w:rsid w:val="007D66E0"/>
    <w:rsid w:val="007D693E"/>
    <w:rsid w:val="007E18F7"/>
    <w:rsid w:val="007E2C5B"/>
    <w:rsid w:val="007F3B3E"/>
    <w:rsid w:val="007F73AE"/>
    <w:rsid w:val="0080181B"/>
    <w:rsid w:val="00802201"/>
    <w:rsid w:val="0080559E"/>
    <w:rsid w:val="0080649E"/>
    <w:rsid w:val="00806A0E"/>
    <w:rsid w:val="00813F0F"/>
    <w:rsid w:val="0081634B"/>
    <w:rsid w:val="0082348A"/>
    <w:rsid w:val="008239B7"/>
    <w:rsid w:val="00825AEE"/>
    <w:rsid w:val="008261BF"/>
    <w:rsid w:val="008312A4"/>
    <w:rsid w:val="0084299C"/>
    <w:rsid w:val="00842E03"/>
    <w:rsid w:val="00846363"/>
    <w:rsid w:val="008468AD"/>
    <w:rsid w:val="00847475"/>
    <w:rsid w:val="00850CD4"/>
    <w:rsid w:val="00851273"/>
    <w:rsid w:val="008526B7"/>
    <w:rsid w:val="00871CE4"/>
    <w:rsid w:val="00871F22"/>
    <w:rsid w:val="0087217D"/>
    <w:rsid w:val="008738E7"/>
    <w:rsid w:val="00873D66"/>
    <w:rsid w:val="00874222"/>
    <w:rsid w:val="0088015C"/>
    <w:rsid w:val="00883732"/>
    <w:rsid w:val="00884181"/>
    <w:rsid w:val="008B6148"/>
    <w:rsid w:val="008B799F"/>
    <w:rsid w:val="008C0947"/>
    <w:rsid w:val="008C3D99"/>
    <w:rsid w:val="008C6CDA"/>
    <w:rsid w:val="008D5EFF"/>
    <w:rsid w:val="008D6423"/>
    <w:rsid w:val="008E0257"/>
    <w:rsid w:val="008F2CC4"/>
    <w:rsid w:val="008F7F17"/>
    <w:rsid w:val="009034CA"/>
    <w:rsid w:val="00905040"/>
    <w:rsid w:val="00910D3F"/>
    <w:rsid w:val="009125A5"/>
    <w:rsid w:val="0091295A"/>
    <w:rsid w:val="00927303"/>
    <w:rsid w:val="00932EAC"/>
    <w:rsid w:val="009343EC"/>
    <w:rsid w:val="009462C5"/>
    <w:rsid w:val="00947D0A"/>
    <w:rsid w:val="009501F9"/>
    <w:rsid w:val="009523D0"/>
    <w:rsid w:val="00954E17"/>
    <w:rsid w:val="00956467"/>
    <w:rsid w:val="00960ABB"/>
    <w:rsid w:val="0096145C"/>
    <w:rsid w:val="009626ED"/>
    <w:rsid w:val="009641B9"/>
    <w:rsid w:val="00965C43"/>
    <w:rsid w:val="0097046C"/>
    <w:rsid w:val="00971D31"/>
    <w:rsid w:val="009746B6"/>
    <w:rsid w:val="00983BA2"/>
    <w:rsid w:val="00985C77"/>
    <w:rsid w:val="00992415"/>
    <w:rsid w:val="009A32AF"/>
    <w:rsid w:val="009A369D"/>
    <w:rsid w:val="009B46BD"/>
    <w:rsid w:val="009C033E"/>
    <w:rsid w:val="009C2E99"/>
    <w:rsid w:val="009C5F61"/>
    <w:rsid w:val="009C62F3"/>
    <w:rsid w:val="009E136A"/>
    <w:rsid w:val="009E4D4D"/>
    <w:rsid w:val="009F29DF"/>
    <w:rsid w:val="009F5DD0"/>
    <w:rsid w:val="009F69D9"/>
    <w:rsid w:val="00A05BC3"/>
    <w:rsid w:val="00A248DD"/>
    <w:rsid w:val="00A271FF"/>
    <w:rsid w:val="00A353C3"/>
    <w:rsid w:val="00A36D3B"/>
    <w:rsid w:val="00A44E74"/>
    <w:rsid w:val="00A44F2C"/>
    <w:rsid w:val="00A507B5"/>
    <w:rsid w:val="00A53235"/>
    <w:rsid w:val="00A54029"/>
    <w:rsid w:val="00A56ABA"/>
    <w:rsid w:val="00A6031F"/>
    <w:rsid w:val="00A604BC"/>
    <w:rsid w:val="00A6066C"/>
    <w:rsid w:val="00A61DAD"/>
    <w:rsid w:val="00A61FA6"/>
    <w:rsid w:val="00A63FE6"/>
    <w:rsid w:val="00A65951"/>
    <w:rsid w:val="00A67C79"/>
    <w:rsid w:val="00A73A6A"/>
    <w:rsid w:val="00A741E3"/>
    <w:rsid w:val="00A7613D"/>
    <w:rsid w:val="00A8379C"/>
    <w:rsid w:val="00A86FA6"/>
    <w:rsid w:val="00A91692"/>
    <w:rsid w:val="00A97402"/>
    <w:rsid w:val="00AB40E4"/>
    <w:rsid w:val="00AC1E8D"/>
    <w:rsid w:val="00AC2172"/>
    <w:rsid w:val="00AC2C95"/>
    <w:rsid w:val="00AD0664"/>
    <w:rsid w:val="00AD1975"/>
    <w:rsid w:val="00AD41C8"/>
    <w:rsid w:val="00AD5140"/>
    <w:rsid w:val="00AE2AEE"/>
    <w:rsid w:val="00AE4324"/>
    <w:rsid w:val="00AE4BBB"/>
    <w:rsid w:val="00AF194C"/>
    <w:rsid w:val="00AF2C17"/>
    <w:rsid w:val="00B00A35"/>
    <w:rsid w:val="00B0318C"/>
    <w:rsid w:val="00B05FD1"/>
    <w:rsid w:val="00B07ADD"/>
    <w:rsid w:val="00B07F5A"/>
    <w:rsid w:val="00B124D9"/>
    <w:rsid w:val="00B12B5A"/>
    <w:rsid w:val="00B13522"/>
    <w:rsid w:val="00B21CE8"/>
    <w:rsid w:val="00B235A2"/>
    <w:rsid w:val="00B25F35"/>
    <w:rsid w:val="00B316EC"/>
    <w:rsid w:val="00B34F6E"/>
    <w:rsid w:val="00B368A4"/>
    <w:rsid w:val="00B41F59"/>
    <w:rsid w:val="00B45C65"/>
    <w:rsid w:val="00B540EB"/>
    <w:rsid w:val="00B571A7"/>
    <w:rsid w:val="00B64114"/>
    <w:rsid w:val="00B64AE8"/>
    <w:rsid w:val="00B80CB8"/>
    <w:rsid w:val="00B846DA"/>
    <w:rsid w:val="00B85830"/>
    <w:rsid w:val="00B869DA"/>
    <w:rsid w:val="00B91E11"/>
    <w:rsid w:val="00B936B0"/>
    <w:rsid w:val="00B9391F"/>
    <w:rsid w:val="00B97F94"/>
    <w:rsid w:val="00BA04F8"/>
    <w:rsid w:val="00BA0F0D"/>
    <w:rsid w:val="00BA2234"/>
    <w:rsid w:val="00BA245C"/>
    <w:rsid w:val="00BA659A"/>
    <w:rsid w:val="00BB08DD"/>
    <w:rsid w:val="00BB5808"/>
    <w:rsid w:val="00BD4C9E"/>
    <w:rsid w:val="00BD53DD"/>
    <w:rsid w:val="00BD6D2B"/>
    <w:rsid w:val="00BF1899"/>
    <w:rsid w:val="00BF1DE0"/>
    <w:rsid w:val="00C04CB8"/>
    <w:rsid w:val="00C24362"/>
    <w:rsid w:val="00C27B71"/>
    <w:rsid w:val="00C30870"/>
    <w:rsid w:val="00C323BB"/>
    <w:rsid w:val="00C3711E"/>
    <w:rsid w:val="00C42079"/>
    <w:rsid w:val="00C4378A"/>
    <w:rsid w:val="00C61734"/>
    <w:rsid w:val="00C63345"/>
    <w:rsid w:val="00C66300"/>
    <w:rsid w:val="00C67747"/>
    <w:rsid w:val="00C72B37"/>
    <w:rsid w:val="00C72D1B"/>
    <w:rsid w:val="00C82FEB"/>
    <w:rsid w:val="00C905CC"/>
    <w:rsid w:val="00C966DC"/>
    <w:rsid w:val="00CA0129"/>
    <w:rsid w:val="00CA0BA3"/>
    <w:rsid w:val="00CA1103"/>
    <w:rsid w:val="00CA4E40"/>
    <w:rsid w:val="00CA68D0"/>
    <w:rsid w:val="00CB06EE"/>
    <w:rsid w:val="00CB532C"/>
    <w:rsid w:val="00CC2D57"/>
    <w:rsid w:val="00CC68B5"/>
    <w:rsid w:val="00CD146D"/>
    <w:rsid w:val="00CD30C2"/>
    <w:rsid w:val="00CE0C54"/>
    <w:rsid w:val="00CE6ECF"/>
    <w:rsid w:val="00CE7DA8"/>
    <w:rsid w:val="00CF6056"/>
    <w:rsid w:val="00CF684C"/>
    <w:rsid w:val="00CF7A4C"/>
    <w:rsid w:val="00D036A3"/>
    <w:rsid w:val="00D0598A"/>
    <w:rsid w:val="00D06CF5"/>
    <w:rsid w:val="00D103BF"/>
    <w:rsid w:val="00D13F2F"/>
    <w:rsid w:val="00D21446"/>
    <w:rsid w:val="00D231A6"/>
    <w:rsid w:val="00D256B1"/>
    <w:rsid w:val="00D35453"/>
    <w:rsid w:val="00D3764C"/>
    <w:rsid w:val="00D40877"/>
    <w:rsid w:val="00D478CA"/>
    <w:rsid w:val="00D520B3"/>
    <w:rsid w:val="00D52ED3"/>
    <w:rsid w:val="00D53D8C"/>
    <w:rsid w:val="00D558B0"/>
    <w:rsid w:val="00D56094"/>
    <w:rsid w:val="00D561F2"/>
    <w:rsid w:val="00D5669E"/>
    <w:rsid w:val="00D56859"/>
    <w:rsid w:val="00D61209"/>
    <w:rsid w:val="00D62BDE"/>
    <w:rsid w:val="00D62D11"/>
    <w:rsid w:val="00D62FFE"/>
    <w:rsid w:val="00D7098C"/>
    <w:rsid w:val="00D71D93"/>
    <w:rsid w:val="00D73A06"/>
    <w:rsid w:val="00D82154"/>
    <w:rsid w:val="00D83A16"/>
    <w:rsid w:val="00D8499C"/>
    <w:rsid w:val="00D84B4E"/>
    <w:rsid w:val="00D84FBF"/>
    <w:rsid w:val="00D85735"/>
    <w:rsid w:val="00D8659D"/>
    <w:rsid w:val="00D86EF9"/>
    <w:rsid w:val="00D9041B"/>
    <w:rsid w:val="00DA3A16"/>
    <w:rsid w:val="00DA792C"/>
    <w:rsid w:val="00DB07D9"/>
    <w:rsid w:val="00DB4D00"/>
    <w:rsid w:val="00DC1101"/>
    <w:rsid w:val="00DC4B5D"/>
    <w:rsid w:val="00DD433E"/>
    <w:rsid w:val="00DD6979"/>
    <w:rsid w:val="00DE0542"/>
    <w:rsid w:val="00DE14A7"/>
    <w:rsid w:val="00DE450C"/>
    <w:rsid w:val="00DE69A1"/>
    <w:rsid w:val="00DF18E0"/>
    <w:rsid w:val="00DF3BD4"/>
    <w:rsid w:val="00DF452C"/>
    <w:rsid w:val="00DF6FBF"/>
    <w:rsid w:val="00E02E55"/>
    <w:rsid w:val="00E11ACF"/>
    <w:rsid w:val="00E1265B"/>
    <w:rsid w:val="00E1376D"/>
    <w:rsid w:val="00E146D8"/>
    <w:rsid w:val="00E15862"/>
    <w:rsid w:val="00E16FF9"/>
    <w:rsid w:val="00E244D3"/>
    <w:rsid w:val="00E27446"/>
    <w:rsid w:val="00E322EB"/>
    <w:rsid w:val="00E342EA"/>
    <w:rsid w:val="00E42FAD"/>
    <w:rsid w:val="00E573AB"/>
    <w:rsid w:val="00E63E55"/>
    <w:rsid w:val="00E65EFF"/>
    <w:rsid w:val="00E65FB5"/>
    <w:rsid w:val="00E75DBC"/>
    <w:rsid w:val="00E86344"/>
    <w:rsid w:val="00E870F2"/>
    <w:rsid w:val="00E87677"/>
    <w:rsid w:val="00E87695"/>
    <w:rsid w:val="00E91F16"/>
    <w:rsid w:val="00E962CC"/>
    <w:rsid w:val="00EA04AE"/>
    <w:rsid w:val="00EA07FD"/>
    <w:rsid w:val="00EA268D"/>
    <w:rsid w:val="00EA2776"/>
    <w:rsid w:val="00EA2DCD"/>
    <w:rsid w:val="00EA5258"/>
    <w:rsid w:val="00EA5ECB"/>
    <w:rsid w:val="00EB2DB3"/>
    <w:rsid w:val="00EC1A3A"/>
    <w:rsid w:val="00EC26E0"/>
    <w:rsid w:val="00ED454A"/>
    <w:rsid w:val="00EE052D"/>
    <w:rsid w:val="00EE2E81"/>
    <w:rsid w:val="00EE33BF"/>
    <w:rsid w:val="00EE51A1"/>
    <w:rsid w:val="00EE58C0"/>
    <w:rsid w:val="00EE606F"/>
    <w:rsid w:val="00EE682C"/>
    <w:rsid w:val="00F04974"/>
    <w:rsid w:val="00F065E2"/>
    <w:rsid w:val="00F11F20"/>
    <w:rsid w:val="00F12839"/>
    <w:rsid w:val="00F16A33"/>
    <w:rsid w:val="00F176F5"/>
    <w:rsid w:val="00F21274"/>
    <w:rsid w:val="00F3119B"/>
    <w:rsid w:val="00F31A38"/>
    <w:rsid w:val="00F32B80"/>
    <w:rsid w:val="00F3624B"/>
    <w:rsid w:val="00F40763"/>
    <w:rsid w:val="00F46448"/>
    <w:rsid w:val="00F6679B"/>
    <w:rsid w:val="00F71706"/>
    <w:rsid w:val="00F73345"/>
    <w:rsid w:val="00F73D16"/>
    <w:rsid w:val="00F74FDD"/>
    <w:rsid w:val="00F761B2"/>
    <w:rsid w:val="00F8033A"/>
    <w:rsid w:val="00F859E1"/>
    <w:rsid w:val="00F85A8A"/>
    <w:rsid w:val="00F915BA"/>
    <w:rsid w:val="00F960E6"/>
    <w:rsid w:val="00FA1CFD"/>
    <w:rsid w:val="00FA4720"/>
    <w:rsid w:val="00FB7AD0"/>
    <w:rsid w:val="00FC0289"/>
    <w:rsid w:val="00FC3ECD"/>
    <w:rsid w:val="00FC4B20"/>
    <w:rsid w:val="00FC54AF"/>
    <w:rsid w:val="00FD042A"/>
    <w:rsid w:val="00FD1306"/>
    <w:rsid w:val="00FD258C"/>
    <w:rsid w:val="00FD3FA2"/>
    <w:rsid w:val="00FE6092"/>
    <w:rsid w:val="00FE6D81"/>
    <w:rsid w:val="00FF0271"/>
    <w:rsid w:val="00FF3CB4"/>
    <w:rsid w:val="00FF4166"/>
    <w:rsid w:val="00FF5F2A"/>
    <w:rsid w:val="1A0424C9"/>
    <w:rsid w:val="37858E08"/>
    <w:rsid w:val="3BBB01E7"/>
    <w:rsid w:val="421F0939"/>
    <w:rsid w:val="48692CF5"/>
    <w:rsid w:val="586BA705"/>
    <w:rsid w:val="78B97A9F"/>
    <w:rsid w:val="7C35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927851"/>
  <w15:chartTrackingRefBased/>
  <w15:docId w15:val="{7054C633-B9DA-4CFC-96A8-620E807A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92C"/>
    <w:pPr>
      <w:spacing w:after="0" w:line="240" w:lineRule="auto"/>
      <w:ind w:right="-990"/>
    </w:pPr>
    <w:rPr>
      <w:rFonts w:ascii="Verdana" w:eastAsiaTheme="minorEastAsia" w:hAnsi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6A2"/>
    <w:pPr>
      <w:keepNext/>
      <w:keepLines/>
      <w:spacing w:before="240"/>
      <w:outlineLvl w:val="0"/>
    </w:pPr>
    <w:rPr>
      <w:rFonts w:ascii="Arial" w:eastAsiaTheme="majorEastAsia" w:hAnsi="Arial" w:cs="Arial"/>
      <w:b/>
      <w:color w:val="0F1A2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A7898"/>
    <w:pPr>
      <w:spacing w:line="288" w:lineRule="auto"/>
      <w:ind w:left="-576" w:right="-540"/>
      <w:jc w:val="center"/>
      <w:outlineLvl w:val="1"/>
    </w:pPr>
    <w:rPr>
      <w:rFonts w:ascii="Arial" w:hAnsi="Arial" w:cs="Arial"/>
      <w:b/>
      <w:color w:val="0F1A2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7898"/>
    <w:rPr>
      <w:rFonts w:ascii="Arial" w:eastAsiaTheme="minorEastAsia" w:hAnsi="Arial" w:cs="Arial"/>
      <w:b/>
      <w:color w:val="0F1A2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A79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92C"/>
    <w:rPr>
      <w:rFonts w:ascii="Verdana" w:eastAsiaTheme="minorEastAsi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79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92C"/>
    <w:rPr>
      <w:rFonts w:ascii="Verdana" w:eastAsiaTheme="minorEastAsia" w:hAnsi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DA792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231A6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E16A2"/>
    <w:rPr>
      <w:rFonts w:ascii="Arial" w:eastAsiaTheme="majorEastAsia" w:hAnsi="Arial" w:cs="Arial"/>
      <w:b/>
      <w:color w:val="0F1A2F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F85A8A"/>
    <w:pPr>
      <w:widowControl w:val="0"/>
      <w:autoSpaceDE w:val="0"/>
      <w:autoSpaceDN w:val="0"/>
      <w:spacing w:before="100"/>
      <w:ind w:left="300" w:right="0"/>
    </w:pPr>
    <w:rPr>
      <w:rFonts w:eastAsia="Verdana" w:cs="Verdana"/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5A8A"/>
    <w:rPr>
      <w:rFonts w:ascii="Verdana" w:eastAsia="Verdana" w:hAnsi="Verdana" w:cs="Verdana"/>
      <w:b/>
      <w:bCs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D4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4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507AE17FCE14A860DAFBA05DF85C0" ma:contentTypeVersion="10" ma:contentTypeDescription="Create a new document." ma:contentTypeScope="" ma:versionID="362c11b80ac6a391ee25db14dfc000c9">
  <xsd:schema xmlns:xsd="http://www.w3.org/2001/XMLSchema" xmlns:xs="http://www.w3.org/2001/XMLSchema" xmlns:p="http://schemas.microsoft.com/office/2006/metadata/properties" xmlns:ns3="639ec36c-c616-49cc-a94c-ff6bf40a5cd1" xmlns:ns4="ef87a22e-bed1-47ad-8df6-c8a2eadd35c2" targetNamespace="http://schemas.microsoft.com/office/2006/metadata/properties" ma:root="true" ma:fieldsID="38eebda821c4baaa7fcdf84f12b2bfc1" ns3:_="" ns4:_="">
    <xsd:import namespace="639ec36c-c616-49cc-a94c-ff6bf40a5cd1"/>
    <xsd:import namespace="ef87a22e-bed1-47ad-8df6-c8a2eadd3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ec36c-c616-49cc-a94c-ff6bf40a5c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7a22e-bed1-47ad-8df6-c8a2eadd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7225B-C8F7-4676-BFCD-C905CB9AF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4993F3-DE2D-41E4-8D39-55E410443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EAC531-8ED4-4D7B-82B0-22412542A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ec36c-c616-49cc-a94c-ff6bf40a5cd1"/>
    <ds:schemaRef ds:uri="ef87a22e-bed1-47ad-8df6-c8a2eadd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E2019A-90C0-4B0A-8399-A7CEDA5B43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Lighthouse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Junnila</dc:creator>
  <cp:keywords/>
  <dc:description/>
  <cp:lastModifiedBy>Mary Junnila</cp:lastModifiedBy>
  <cp:revision>3</cp:revision>
  <cp:lastPrinted>2023-02-15T18:27:00Z</cp:lastPrinted>
  <dcterms:created xsi:type="dcterms:W3CDTF">2023-03-23T20:04:00Z</dcterms:created>
  <dcterms:modified xsi:type="dcterms:W3CDTF">2023-03-23T20:05:00Z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0x0101004FD507AE17FCE14A860DAFBA05DF85C0</vt:lpwstr>
  </property>
  <property fmtid="{D5CDD505-2E9C-101B-9397-08002B2CF9AE}" pid="3" name="GrammarlyDocumentId">
    <vt:lpwstr>13eaba0977bd668da9952502d0af5cb8093f96561b7de5c2b7ac0c30159c43cf</vt:lpwstr>
  </property>
</Properties>
</file>